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2559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โครงการท่อส่งก๊าซธรรมชาติท่อประธานเส้นที่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 xml:space="preserve">1 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>บนบก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 </w:t>
      </w:r>
      <w:r w:rsidR="00740202">
        <w:rPr>
          <w:rFonts w:asciiTheme="majorBidi" w:hAnsiTheme="majorBidi" w:cs="Angsana New"/>
          <w:sz w:val="32"/>
          <w:szCs w:val="32"/>
          <w:highlight w:val="green"/>
          <w:cs/>
        </w:rPr>
        <w:t xml:space="preserve">กท </w:t>
      </w:r>
      <w:r w:rsidR="00740202">
        <w:rPr>
          <w:rFonts w:asciiTheme="majorBidi" w:hAnsiTheme="majorBidi" w:cs="Angsana New"/>
          <w:sz w:val="32"/>
          <w:szCs w:val="32"/>
          <w:highlight w:val="green"/>
        </w:rPr>
        <w:t>2310040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740202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test test test</w:t>
      </w:r>
      <w:r>
        <w:rPr>
          <w:rFonts w:asciiTheme="majorBidi" w:hAnsiTheme="majorBidi" w:cstheme="majorBidi"/>
          <w:sz w:val="32"/>
          <w:szCs w:val="32"/>
          <w:highlight w:val="yellow"/>
        </w:rPr>
        <w:br/>
        <w:t>test</w:t>
      </w:r>
      <w:r>
        <w:rPr>
          <w:rFonts w:asciiTheme="majorBidi" w:hAnsiTheme="majorBidi" w:cstheme="majorBidi"/>
          <w:sz w:val="32"/>
          <w:szCs w:val="32"/>
          <w:highlight w:val="yellow"/>
        </w:rPr>
        <w:br/>
        <w:t xml:space="preserve">testtest </w:t>
      </w:r>
      <w:r>
        <w:rPr>
          <w:rFonts w:asciiTheme="majorBidi" w:hAnsiTheme="majorBidi" w:cstheme="majorBidi"/>
          <w:sz w:val="32"/>
          <w:szCs w:val="32"/>
          <w:highlight w:val="yellow"/>
        </w:rPr>
        <w:br/>
        <w:t>test</w:t>
      </w:r>
      <w:r>
        <w:rPr>
          <w:rFonts w:asciiTheme="majorBidi" w:hAnsiTheme="majorBidi" w:cstheme="majorBidi"/>
          <w:sz w:val="32"/>
          <w:szCs w:val="32"/>
          <w:highlight w:val="yellow"/>
        </w:rPr>
        <w:br/>
        <w:t>test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740202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74020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cs/>
        </w:rPr>
        <w:t>ไม่พบการรั่วไหล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64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</w:rPr>
        <w:t>test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6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test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test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เป็นเส้นท่อ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 xml:space="preserve">RC400 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จำนวน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 xml:space="preserve">2 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>จุด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 xml:space="preserve">, RC0650 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จำนวน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740202">
        <w:rPr>
          <w:rFonts w:asciiTheme="majorBidi" w:hAnsiTheme="majorBidi" w:cstheme="majorBidi"/>
          <w:sz w:val="32"/>
          <w:szCs w:val="32"/>
          <w:highlight w:val="green"/>
          <w:cs/>
        </w:rPr>
        <w:t>จุด โดยทุกจุดยังคงมีความเสี่ยงต่ำ จึงคอยเฝ้าระวัง เพื่อไม่ให้เกิดผลกระทบต่อท่อส่งก๊าซธรรมชาติ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40202">
        <w:rPr>
          <w:rFonts w:asciiTheme="majorBidi" w:hAnsiTheme="majorBidi" w:cstheme="majorBidi"/>
          <w:sz w:val="32"/>
          <w:szCs w:val="32"/>
        </w:rPr>
        <w:t>test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740202">
        <w:rPr>
          <w:rFonts w:asciiTheme="majorBidi" w:hAnsiTheme="majorBidi" w:cstheme="majorBidi"/>
          <w:sz w:val="32"/>
          <w:szCs w:val="32"/>
        </w:rPr>
        <w:t>10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40202" w:rsidRDefault="00740202" w:rsidP="006B156B">
      <w:pPr>
        <w:spacing w:after="0" w:line="240" w:lineRule="auto"/>
      </w:pPr>
      <w:r>
        <w:separator/>
      </w:r>
    </w:p>
  </w:endnote>
  <w:endnote w:type="continuationSeparator" w:id="0">
    <w:p w:rsidR="00740202" w:rsidRDefault="00740202" w:rsidP="006B156B">
      <w:pPr>
        <w:spacing w:after="0" w:line="240" w:lineRule="auto"/>
      </w:pPr>
      <w:r>
        <w:continuationSeparator/>
      </w:r>
    </w:p>
  </w:endnote>
  <w:endnote w:type="continuationNotice" w:id="1">
    <w:p w:rsidR="00740202" w:rsidRDefault="0074020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740202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740202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40202" w:rsidRDefault="00740202" w:rsidP="006B156B">
      <w:pPr>
        <w:spacing w:after="0" w:line="240" w:lineRule="auto"/>
      </w:pPr>
      <w:r>
        <w:separator/>
      </w:r>
    </w:p>
  </w:footnote>
  <w:footnote w:type="continuationSeparator" w:id="0">
    <w:p w:rsidR="00740202" w:rsidRDefault="00740202" w:rsidP="006B156B">
      <w:pPr>
        <w:spacing w:after="0" w:line="240" w:lineRule="auto"/>
      </w:pPr>
      <w:r>
        <w:continuationSeparator/>
      </w:r>
    </w:p>
  </w:footnote>
  <w:footnote w:type="continuationNotice" w:id="1">
    <w:p w:rsidR="00740202" w:rsidRDefault="0074020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202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202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666AC257-F49C-43E9-80DD-CDE492FA4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jn_1\documents\visual%20studio%202015\Projects\ptt_report\ptt_report\tmp_rep\1706200354&#3608;&#3614;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B97288-1E47-475E-817E-455AA34DCF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1706200354ธพ Report</Template>
  <TotalTime>0</TotalTime>
  <Pages>6</Pages>
  <Words>7175</Words>
  <Characters>40900</Characters>
  <Application>Microsoft Office Word</Application>
  <DocSecurity>0</DocSecurity>
  <Lines>340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SANSILVIA SILVIA</dc:creator>
  <cp:lastModifiedBy>SANSILVIA SILVIA</cp:lastModifiedBy>
  <cp:revision>1</cp:revision>
  <cp:lastPrinted>2016-10-11T07:55:00Z</cp:lastPrinted>
  <dcterms:created xsi:type="dcterms:W3CDTF">2017-06-19T21:25:00Z</dcterms:created>
  <dcterms:modified xsi:type="dcterms:W3CDTF">2017-06-19T21:25:00Z</dcterms:modified>
</cp:coreProperties>
</file>